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tabs>
          <w:tab w:val="left" w:pos="586"/>
        </w:tabs>
        <w:spacing w:before="200" w:after="0" w:line="240" w:lineRule="auto"/>
        <w:ind w:right="0" w:rightChars="0"/>
        <w:jc w:val="left"/>
        <w:rPr>
          <w:b/>
          <w:sz w:val="24"/>
        </w:rPr>
      </w:pPr>
      <w:r>
        <w:rPr>
          <w:b/>
          <w:sz w:val="24"/>
        </w:rPr>
        <w:t>分项报价表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20" w:right="0" w:bottom="800" w:left="1580" w:header="720" w:footer="720" w:gutter="0"/>
          <w:cols w:equalWidth="0" w:num="2">
            <w:col w:w="2942" w:space="428"/>
            <w:col w:w="6960"/>
          </w:cols>
        </w:sectPr>
      </w:pPr>
    </w:p>
    <w:p>
      <w:pPr>
        <w:spacing w:before="120"/>
        <w:ind w:left="220" w:right="0" w:firstLine="0"/>
        <w:jc w:val="left"/>
        <w:rPr>
          <w:sz w:val="21"/>
        </w:rPr>
      </w:pPr>
      <w:r>
        <w:pict>
          <v:shape id="_x0000_s1026" o:spid="_x0000_s1026" o:spt="136" type="#_x0000_t136" style="position:absolute;left:0pt;margin-left:36.5pt;margin-top:393.3pt;height:34pt;width:510pt;mso-position-horizontal-relative:page;mso-position-vertical-relative:page;rotation:21626880f;z-index:-25445683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&amp;quot;font-size:31pt;v-text-align:center;"/>
          </v:shape>
        </w:pict>
      </w:r>
      <w:r>
        <w:pict>
          <v:shape id="_x0000_s1027" o:spid="_x0000_s1027" o:spt="136" type="#_x0000_t136" style="position:absolute;left:0pt;margin-left:88.7pt;margin-top:432.5pt;height:28pt;width:448pt;mso-position-horizontal-relative:page;mso-position-vertical-relative:page;rotation:21626880f;z-index:-25445580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5B62FA59BBE148D1A2CD7DE34124F285" style="font-family:&amp;quot;font-size:19pt;v-text-align:center;"/>
          </v:shape>
        </w:pict>
      </w:r>
      <w:r>
        <w:rPr>
          <w:sz w:val="21"/>
        </w:rPr>
        <w:t>项目名称：襄城县循环经济产业集聚区管委会采购电子产品项目（二次）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7"/>
        <w:tblW w:w="974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52"/>
        <w:gridCol w:w="1052"/>
        <w:gridCol w:w="3202"/>
        <w:gridCol w:w="566"/>
        <w:gridCol w:w="662"/>
        <w:gridCol w:w="751"/>
        <w:gridCol w:w="85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74" w:type="dxa"/>
          </w:tcPr>
          <w:p>
            <w:pPr>
              <w:pStyle w:val="10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852" w:type="dxa"/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1052" w:type="dxa"/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 格 型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号</w:t>
            </w:r>
          </w:p>
        </w:tc>
        <w:tc>
          <w:tcPr>
            <w:tcW w:w="3202" w:type="dxa"/>
          </w:tcPr>
          <w:p>
            <w:pPr>
              <w:pStyle w:val="10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技术参数</w:t>
            </w:r>
          </w:p>
        </w:tc>
        <w:tc>
          <w:tcPr>
            <w:tcW w:w="566" w:type="dxa"/>
          </w:tcPr>
          <w:p>
            <w:pPr>
              <w:pStyle w:val="10"/>
              <w:spacing w:before="99"/>
              <w:ind w:left="10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单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位</w:t>
            </w:r>
          </w:p>
        </w:tc>
        <w:tc>
          <w:tcPr>
            <w:tcW w:w="662" w:type="dxa"/>
          </w:tcPr>
          <w:p>
            <w:pPr>
              <w:pStyle w:val="10"/>
              <w:spacing w:before="99"/>
              <w:ind w:left="90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751" w:type="dxa"/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单价</w:t>
            </w:r>
          </w:p>
        </w:tc>
        <w:tc>
          <w:tcPr>
            <w:tcW w:w="854" w:type="dxa"/>
          </w:tcPr>
          <w:p>
            <w:pPr>
              <w:pStyle w:val="10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总价</w:t>
            </w:r>
          </w:p>
        </w:tc>
        <w:tc>
          <w:tcPr>
            <w:tcW w:w="1133" w:type="dxa"/>
          </w:tcPr>
          <w:p>
            <w:pPr>
              <w:pStyle w:val="10"/>
              <w:spacing w:before="99"/>
              <w:ind w:left="251"/>
              <w:rPr>
                <w:b/>
                <w:sz w:val="21"/>
              </w:rPr>
            </w:pPr>
            <w:r>
              <w:rPr>
                <w:b/>
                <w:sz w:val="21"/>
              </w:rPr>
              <w:t>产地及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7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10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台 式电脑</w:t>
            </w:r>
          </w:p>
        </w:tc>
        <w:tc>
          <w:tcPr>
            <w:tcW w:w="1052" w:type="dxa"/>
          </w:tcPr>
          <w:p>
            <w:pPr>
              <w:pStyle w:val="10"/>
              <w:spacing w:before="117" w:line="487" w:lineRule="auto"/>
              <w:ind w:left="108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规格：</w:t>
            </w:r>
            <w:r>
              <w:rPr>
                <w:rFonts w:ascii="Calibri" w:eastAsia="Calibri"/>
                <w:b/>
                <w:sz w:val="18"/>
              </w:rPr>
              <w:t xml:space="preserve">21.5 </w:t>
            </w:r>
            <w:r>
              <w:rPr>
                <w:b/>
                <w:sz w:val="18"/>
              </w:rPr>
              <w:t>寸</w:t>
            </w:r>
          </w:p>
          <w:p>
            <w:pPr>
              <w:pStyle w:val="10"/>
              <w:spacing w:line="487" w:lineRule="auto"/>
              <w:ind w:left="108"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型号：</w:t>
            </w:r>
            <w:r>
              <w:rPr>
                <w:rFonts w:ascii="Calibri" w:eastAsia="Calibri"/>
                <w:b/>
                <w:sz w:val="18"/>
              </w:rPr>
              <w:t xml:space="preserve">001 </w:t>
            </w:r>
            <w:r>
              <w:rPr>
                <w:b/>
                <w:sz w:val="18"/>
              </w:rPr>
              <w:t>品牌：惠普</w:t>
            </w:r>
          </w:p>
        </w:tc>
        <w:tc>
          <w:tcPr>
            <w:tcW w:w="3202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49"/>
              </w:tabs>
              <w:spacing w:before="0" w:after="0" w:line="307" w:lineRule="exact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CPU：intel-i5-9400F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49"/>
              </w:tabs>
              <w:spacing w:before="4" w:after="0" w:line="244" w:lineRule="auto"/>
              <w:ind w:left="107" w:right="-29" w:firstLine="0"/>
              <w:jc w:val="left"/>
              <w:rPr>
                <w:sz w:val="24"/>
              </w:rPr>
            </w:pPr>
            <w:r>
              <w:rPr>
                <w:spacing w:val="-25"/>
                <w:sz w:val="24"/>
              </w:rPr>
              <w:t xml:space="preserve">主板：主芯片组 </w:t>
            </w:r>
            <w:r>
              <w:rPr>
                <w:sz w:val="24"/>
              </w:rPr>
              <w:t>B365</w:t>
            </w:r>
            <w:r>
              <w:rPr>
                <w:spacing w:val="-20"/>
                <w:sz w:val="24"/>
              </w:rPr>
              <w:t xml:space="preserve"> 以上； </w:t>
            </w:r>
            <w:r>
              <w:rPr>
                <w:sz w:val="24"/>
              </w:rPr>
              <w:t>CPU</w:t>
            </w:r>
            <w:r>
              <w:rPr>
                <w:spacing w:val="-30"/>
                <w:sz w:val="24"/>
              </w:rPr>
              <w:t xml:space="preserve"> 插槽 </w:t>
            </w:r>
            <w:r>
              <w:rPr>
                <w:sz w:val="24"/>
              </w:rPr>
              <w:t>LGA1151</w:t>
            </w:r>
            <w:r>
              <w:rPr>
                <w:spacing w:val="-20"/>
                <w:sz w:val="24"/>
              </w:rPr>
              <w:t xml:space="preserve"> 以上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49"/>
              </w:tabs>
              <w:spacing w:before="0" w:after="0" w:line="305" w:lineRule="exact"/>
              <w:ind w:left="348" w:right="0" w:hanging="2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内存：单条 </w:t>
            </w:r>
            <w:r>
              <w:rPr>
                <w:sz w:val="24"/>
              </w:rPr>
              <w:t>8G</w:t>
            </w:r>
          </w:p>
          <w:p>
            <w:pPr>
              <w:pStyle w:val="10"/>
              <w:spacing w:before="5" w:line="242" w:lineRule="auto"/>
              <w:ind w:left="107" w:right="50"/>
              <w:rPr>
                <w:sz w:val="24"/>
              </w:rPr>
            </w:pPr>
            <w:r>
              <w:rPr>
                <w:sz w:val="24"/>
              </w:rPr>
              <w:t>4.硬盘：2TB，7200 转，256 缓存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49"/>
              </w:tabs>
              <w:spacing w:before="3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显示器：21.5</w:t>
            </w:r>
            <w:r>
              <w:rPr>
                <w:spacing w:val="-20"/>
                <w:sz w:val="24"/>
              </w:rPr>
              <w:t xml:space="preserve"> 英村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49"/>
              </w:tabs>
              <w:spacing w:before="4" w:after="0" w:line="292" w:lineRule="exact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显卡：独显</w:t>
            </w:r>
          </w:p>
        </w:tc>
        <w:tc>
          <w:tcPr>
            <w:tcW w:w="566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70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1" w:type="dxa"/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5000</w:t>
            </w:r>
          </w:p>
        </w:tc>
        <w:tc>
          <w:tcPr>
            <w:tcW w:w="85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225000</w:t>
            </w:r>
          </w:p>
        </w:tc>
        <w:tc>
          <w:tcPr>
            <w:tcW w:w="1133" w:type="dxa"/>
          </w:tcPr>
          <w:p>
            <w:pPr>
              <w:pStyle w:val="10"/>
              <w:spacing w:before="99" w:line="417" w:lineRule="auto"/>
              <w:ind w:left="109" w:right="84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产地</w:t>
            </w:r>
            <w:r>
              <w:rPr>
                <w:rFonts w:ascii="Calibri" w:eastAsia="Calibri"/>
                <w:spacing w:val="5"/>
                <w:sz w:val="21"/>
              </w:rPr>
              <w:t>:</w:t>
            </w:r>
            <w:r>
              <w:rPr>
                <w:spacing w:val="-3"/>
                <w:sz w:val="21"/>
              </w:rPr>
              <w:t>北京</w:t>
            </w:r>
            <w:r>
              <w:rPr>
                <w:spacing w:val="-6"/>
                <w:sz w:val="21"/>
              </w:rPr>
              <w:t>厂家： 中</w:t>
            </w:r>
            <w:r>
              <w:rPr>
                <w:spacing w:val="18"/>
                <w:sz w:val="21"/>
              </w:rPr>
              <w:t>国惠普有限公司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67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2</w:t>
            </w:r>
          </w:p>
        </w:tc>
        <w:tc>
          <w:tcPr>
            <w:tcW w:w="852" w:type="dxa"/>
          </w:tcPr>
          <w:p>
            <w:pPr>
              <w:pStyle w:val="10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笔 记本</w:t>
            </w:r>
          </w:p>
        </w:tc>
        <w:tc>
          <w:tcPr>
            <w:tcW w:w="1052" w:type="dxa"/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 格 ：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15.6</w:t>
            </w:r>
            <w:r>
              <w:rPr>
                <w:b/>
                <w:sz w:val="21"/>
              </w:rPr>
              <w:t>寸</w:t>
            </w:r>
          </w:p>
          <w:p>
            <w:pPr>
              <w:pStyle w:val="10"/>
              <w:spacing w:before="6"/>
              <w:rPr>
                <w:sz w:val="15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  <w:p>
            <w:pPr>
              <w:pStyle w:val="10"/>
              <w:spacing w:before="12"/>
              <w:rPr>
                <w:sz w:val="15"/>
              </w:rPr>
            </w:pPr>
          </w:p>
          <w:p>
            <w:pPr>
              <w:pStyle w:val="10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002</w:t>
            </w:r>
          </w:p>
          <w:p>
            <w:pPr>
              <w:pStyle w:val="10"/>
              <w:spacing w:before="15" w:line="460" w:lineRule="atLeast"/>
              <w:ind w:left="108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品牌：惠普</w:t>
            </w:r>
          </w:p>
        </w:tc>
        <w:tc>
          <w:tcPr>
            <w:tcW w:w="3202" w:type="dxa"/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349"/>
                <w:tab w:val="left" w:pos="1022"/>
                <w:tab w:val="left" w:pos="1576"/>
                <w:tab w:val="left" w:pos="2612"/>
              </w:tabs>
              <w:spacing w:before="0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inter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core </w:t>
            </w:r>
            <w:r>
              <w:rPr>
                <w:sz w:val="24"/>
              </w:rPr>
              <w:t>i5-1035G1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49"/>
              </w:tabs>
              <w:spacing w:before="2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显卡类型：独显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3.屏幕尺寸：15.6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4.内存容量：8GB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5.分辨率：1920x1080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是否触摸屏： 非触摸屏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屏幕类型：</w:t>
            </w:r>
            <w:r>
              <w:rPr>
                <w:spacing w:val="-19"/>
                <w:sz w:val="24"/>
              </w:rPr>
              <w:t>IPS</w:t>
            </w:r>
            <w:r>
              <w:rPr>
                <w:spacing w:val="-10"/>
                <w:sz w:val="24"/>
              </w:rPr>
              <w:t xml:space="preserve"> 高清雾面屏</w:t>
            </w:r>
          </w:p>
        </w:tc>
        <w:tc>
          <w:tcPr>
            <w:tcW w:w="566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4"/>
              <w:rPr>
                <w:sz w:val="25"/>
              </w:rPr>
            </w:pPr>
          </w:p>
          <w:p>
            <w:pPr>
              <w:pStyle w:val="10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4"/>
              <w:rPr>
                <w:sz w:val="25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5000</w:t>
            </w:r>
          </w:p>
        </w:tc>
        <w:tc>
          <w:tcPr>
            <w:tcW w:w="85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10000</w:t>
            </w:r>
          </w:p>
        </w:tc>
        <w:tc>
          <w:tcPr>
            <w:tcW w:w="1133" w:type="dxa"/>
          </w:tcPr>
          <w:p>
            <w:pPr>
              <w:pStyle w:val="10"/>
              <w:spacing w:before="99" w:line="417" w:lineRule="auto"/>
              <w:ind w:left="109" w:right="84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产地</w:t>
            </w:r>
            <w:r>
              <w:rPr>
                <w:rFonts w:ascii="Calibri" w:eastAsia="Calibri"/>
                <w:spacing w:val="5"/>
                <w:sz w:val="21"/>
              </w:rPr>
              <w:t>:</w:t>
            </w:r>
            <w:r>
              <w:rPr>
                <w:spacing w:val="-3"/>
                <w:sz w:val="21"/>
              </w:rPr>
              <w:t>北京</w:t>
            </w:r>
            <w:r>
              <w:rPr>
                <w:spacing w:val="-6"/>
                <w:sz w:val="21"/>
              </w:rPr>
              <w:t>厂家： 中</w:t>
            </w:r>
            <w:r>
              <w:rPr>
                <w:spacing w:val="18"/>
                <w:sz w:val="21"/>
              </w:rPr>
              <w:t>国惠普有限公司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674" w:type="dxa"/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3</w:t>
            </w:r>
          </w:p>
        </w:tc>
        <w:tc>
          <w:tcPr>
            <w:tcW w:w="852" w:type="dxa"/>
          </w:tcPr>
          <w:p>
            <w:pPr>
              <w:pStyle w:val="10"/>
              <w:spacing w:before="2"/>
              <w:ind w:left="528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10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4"/>
                <w:sz w:val="24"/>
              </w:rPr>
              <w:t xml:space="preserve"> 彩色</w:t>
            </w:r>
            <w:r>
              <w:rPr>
                <w:sz w:val="24"/>
              </w:rPr>
              <w:t>激光</w:t>
            </w:r>
            <w:r>
              <w:rPr>
                <w:spacing w:val="6"/>
                <w:sz w:val="24"/>
              </w:rPr>
              <w:t>扫 描</w:t>
            </w:r>
          </w:p>
          <w:p>
            <w:pPr>
              <w:pStyle w:val="10"/>
              <w:spacing w:before="5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打 印</w:t>
            </w:r>
          </w:p>
          <w:p>
            <w:pPr>
              <w:pStyle w:val="10"/>
              <w:spacing w:before="4" w:line="244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一 体机</w:t>
            </w:r>
          </w:p>
        </w:tc>
        <w:tc>
          <w:tcPr>
            <w:tcW w:w="1052" w:type="dxa"/>
          </w:tcPr>
          <w:p>
            <w:pPr>
              <w:pStyle w:val="10"/>
              <w:spacing w:before="101" w:line="417" w:lineRule="auto"/>
              <w:ind w:left="108" w:right="93"/>
              <w:rPr>
                <w:rFonts w:ascii="Calibri" w:eastAsia="Calibri"/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规格：彩</w:t>
            </w:r>
            <w:r>
              <w:rPr>
                <w:b/>
                <w:spacing w:val="-5"/>
                <w:sz w:val="21"/>
              </w:rPr>
              <w:t>色 黑 白</w:t>
            </w:r>
            <w:r>
              <w:rPr>
                <w:b/>
                <w:sz w:val="21"/>
              </w:rPr>
              <w:t>一体机</w:t>
            </w:r>
            <w:r>
              <w:rPr>
                <w:b/>
                <w:spacing w:val="-3"/>
                <w:sz w:val="21"/>
              </w:rPr>
              <w:t xml:space="preserve">型 号 ： </w:t>
            </w:r>
            <w:r>
              <w:rPr>
                <w:rFonts w:ascii="Calibri" w:eastAsia="Calibri"/>
                <w:b/>
                <w:sz w:val="21"/>
              </w:rPr>
              <w:t>003</w:t>
            </w:r>
          </w:p>
          <w:p>
            <w:pPr>
              <w:pStyle w:val="10"/>
              <w:spacing w:before="2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330"/>
              </w:tabs>
              <w:spacing w:before="17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打印/</w:t>
            </w:r>
            <w:r>
              <w:rPr>
                <w:spacing w:val="-2"/>
                <w:sz w:val="22"/>
              </w:rPr>
              <w:t>复印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扫描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一键证件复印</w:t>
            </w:r>
          </w:p>
          <w:p>
            <w:pPr>
              <w:pStyle w:val="10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3.40 页自动输稿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0"/>
                <w:w w:val="100"/>
                <w:sz w:val="22"/>
              </w:rPr>
              <w:t>连接方式：</w:t>
            </w:r>
            <w:r>
              <w:rPr>
                <w:w w:val="100"/>
                <w:sz w:val="22"/>
              </w:rPr>
              <w:t>USB</w:t>
            </w:r>
            <w:r>
              <w:rPr>
                <w:spacing w:val="-3"/>
                <w:w w:val="100"/>
                <w:sz w:val="22"/>
              </w:rPr>
              <w:t>+网络无线连接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30"/>
              </w:tabs>
              <w:spacing w:before="31" w:after="0" w:line="266" w:lineRule="auto"/>
              <w:ind w:left="328" w:right="276" w:hanging="22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黑色打印速度</w:t>
            </w:r>
            <w:r>
              <w:rPr>
                <w:sz w:val="22"/>
              </w:rPr>
              <w:t>：18</w:t>
            </w:r>
            <w:r>
              <w:rPr>
                <w:spacing w:val="-26"/>
                <w:sz w:val="22"/>
              </w:rPr>
              <w:t xml:space="preserve"> 页</w:t>
            </w:r>
            <w:r>
              <w:rPr>
                <w:spacing w:val="-3"/>
                <w:sz w:val="22"/>
              </w:rPr>
              <w:t>/</w:t>
            </w:r>
            <w:r>
              <w:rPr>
                <w:spacing w:val="-7"/>
                <w:sz w:val="22"/>
              </w:rPr>
              <w:t>分钟</w:t>
            </w:r>
            <w:r>
              <w:rPr>
                <w:spacing w:val="-2"/>
                <w:sz w:val="22"/>
              </w:rPr>
              <w:t>彩色打印速度</w:t>
            </w:r>
            <w:r>
              <w:rPr>
                <w:sz w:val="22"/>
              </w:rPr>
              <w:t>：4</w:t>
            </w:r>
            <w:r>
              <w:rPr>
                <w:spacing w:val="-27"/>
                <w:sz w:val="22"/>
              </w:rPr>
              <w:t xml:space="preserve"> 页</w:t>
            </w:r>
            <w:r>
              <w:rPr>
                <w:spacing w:val="-3"/>
                <w:sz w:val="22"/>
              </w:rPr>
              <w:t>/</w:t>
            </w:r>
            <w:r>
              <w:rPr>
                <w:sz w:val="22"/>
              </w:rPr>
              <w:t>分钟</w:t>
            </w:r>
          </w:p>
          <w:p>
            <w:pPr>
              <w:pStyle w:val="10"/>
              <w:spacing w:line="281" w:lineRule="exact"/>
              <w:ind w:left="107"/>
              <w:rPr>
                <w:sz w:val="22"/>
              </w:rPr>
            </w:pPr>
            <w:r>
              <w:rPr>
                <w:sz w:val="22"/>
              </w:rPr>
              <w:t>6.月负荷：20000 页</w:t>
            </w:r>
          </w:p>
        </w:tc>
        <w:tc>
          <w:tcPr>
            <w:tcW w:w="566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9"/>
              <w:rPr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>
            <w:pPr>
              <w:pStyle w:val="10"/>
              <w:spacing w:before="107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</w:t>
            </w:r>
          </w:p>
        </w:tc>
        <w:tc>
          <w:tcPr>
            <w:tcW w:w="854" w:type="dxa"/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</w:t>
            </w:r>
          </w:p>
        </w:tc>
        <w:tc>
          <w:tcPr>
            <w:tcW w:w="1133" w:type="dxa"/>
          </w:tcPr>
          <w:p>
            <w:pPr>
              <w:pStyle w:val="10"/>
              <w:spacing w:before="101" w:line="417" w:lineRule="auto"/>
              <w:ind w:left="109" w:right="84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产地</w:t>
            </w:r>
            <w:r>
              <w:rPr>
                <w:rFonts w:ascii="Calibri" w:eastAsia="Calibri"/>
                <w:spacing w:val="5"/>
                <w:sz w:val="21"/>
              </w:rPr>
              <w:t>:</w:t>
            </w:r>
            <w:r>
              <w:rPr>
                <w:spacing w:val="-3"/>
                <w:sz w:val="21"/>
              </w:rPr>
              <w:t>北京</w:t>
            </w:r>
            <w:r>
              <w:rPr>
                <w:spacing w:val="-6"/>
                <w:sz w:val="21"/>
              </w:rPr>
              <w:t>厂家： 中</w:t>
            </w:r>
            <w:r>
              <w:rPr>
                <w:spacing w:val="18"/>
                <w:sz w:val="21"/>
              </w:rPr>
              <w:t>国惠普有限公司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67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4</w:t>
            </w:r>
          </w:p>
        </w:tc>
        <w:tc>
          <w:tcPr>
            <w:tcW w:w="852" w:type="dxa"/>
          </w:tcPr>
          <w:p>
            <w:pPr>
              <w:pStyle w:val="10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A3 激</w:t>
            </w:r>
          </w:p>
          <w:p>
            <w:pPr>
              <w:pStyle w:val="10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光 打印</w:t>
            </w:r>
          </w:p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复 印</w:t>
            </w:r>
          </w:p>
          <w:p>
            <w:pPr>
              <w:pStyle w:val="10"/>
              <w:spacing w:before="5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一 体机</w:t>
            </w:r>
          </w:p>
        </w:tc>
        <w:tc>
          <w:tcPr>
            <w:tcW w:w="1052" w:type="dxa"/>
          </w:tcPr>
          <w:p>
            <w:pPr>
              <w:pStyle w:val="10"/>
              <w:spacing w:before="99" w:line="417" w:lineRule="auto"/>
              <w:ind w:left="108" w:right="94"/>
              <w:rPr>
                <w:rFonts w:ascii="Calibri" w:eastAsia="Calibri"/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规格：彩</w:t>
            </w:r>
            <w:r>
              <w:rPr>
                <w:b/>
                <w:spacing w:val="-6"/>
                <w:sz w:val="21"/>
              </w:rPr>
              <w:t>色 黑 白</w:t>
            </w:r>
            <w:r>
              <w:rPr>
                <w:b/>
                <w:sz w:val="21"/>
              </w:rPr>
              <w:t>一体机</w:t>
            </w:r>
            <w:r>
              <w:rPr>
                <w:b/>
                <w:spacing w:val="-3"/>
                <w:sz w:val="21"/>
              </w:rPr>
              <w:t xml:space="preserve">型 号 ： </w:t>
            </w:r>
            <w:r>
              <w:rPr>
                <w:rFonts w:ascii="Calibri" w:eastAsia="Calibri"/>
                <w:b/>
                <w:sz w:val="21"/>
              </w:rPr>
              <w:t>004</w:t>
            </w:r>
          </w:p>
        </w:tc>
        <w:tc>
          <w:tcPr>
            <w:tcW w:w="3202" w:type="dxa"/>
          </w:tcPr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感光材料</w:t>
            </w:r>
            <w:r>
              <w:rPr>
                <w:sz w:val="22"/>
              </w:rPr>
              <w:t>：OPC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显影系统：干式双组份显影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66" w:lineRule="auto"/>
              <w:ind w:left="107" w:right="9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定影系统:高级色彩快速定影</w:t>
            </w:r>
            <w:r>
              <w:rPr>
                <w:sz w:val="22"/>
              </w:rPr>
              <w:t>技术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0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内存：2G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最大原稿尺寸</w:t>
            </w:r>
            <w:r>
              <w:rPr>
                <w:sz w:val="22"/>
              </w:rPr>
              <w:t>：A3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330"/>
              </w:tabs>
              <w:spacing w:before="2" w:after="0" w:line="310" w:lineRule="atLeast"/>
              <w:ind w:left="107" w:right="93" w:firstLine="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连续复印张数: </w:t>
            </w:r>
            <w:r>
              <w:rPr>
                <w:sz w:val="22"/>
              </w:rPr>
              <w:t>1</w:t>
            </w:r>
            <w:r>
              <w:rPr>
                <w:spacing w:val="-15"/>
                <w:sz w:val="22"/>
              </w:rPr>
              <w:t xml:space="preserve"> 张(含</w:t>
            </w:r>
            <w:r>
              <w:rPr>
                <w:spacing w:val="-3"/>
                <w:sz w:val="22"/>
              </w:rPr>
              <w:t xml:space="preserve">)-999 </w:t>
            </w:r>
            <w:r>
              <w:rPr>
                <w:sz w:val="22"/>
              </w:rPr>
              <w:t>张(含)</w:t>
            </w:r>
          </w:p>
        </w:tc>
        <w:tc>
          <w:tcPr>
            <w:tcW w:w="566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</w:t>
            </w:r>
          </w:p>
        </w:tc>
        <w:tc>
          <w:tcPr>
            <w:tcW w:w="854" w:type="dxa"/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</w:t>
            </w:r>
          </w:p>
        </w:tc>
        <w:tc>
          <w:tcPr>
            <w:tcW w:w="1133" w:type="dxa"/>
          </w:tcPr>
          <w:p>
            <w:pPr>
              <w:pStyle w:val="10"/>
              <w:spacing w:before="99" w:line="417" w:lineRule="auto"/>
              <w:ind w:left="109" w:right="84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产地</w:t>
            </w:r>
            <w:r>
              <w:rPr>
                <w:rFonts w:ascii="Calibri" w:eastAsia="Calibri"/>
                <w:spacing w:val="5"/>
                <w:sz w:val="21"/>
              </w:rPr>
              <w:t>:</w:t>
            </w:r>
            <w:r>
              <w:rPr>
                <w:spacing w:val="-3"/>
                <w:sz w:val="21"/>
              </w:rPr>
              <w:t>北京</w:t>
            </w:r>
            <w:r>
              <w:rPr>
                <w:spacing w:val="-6"/>
                <w:sz w:val="21"/>
              </w:rPr>
              <w:t>厂家： 中</w:t>
            </w:r>
            <w:r>
              <w:rPr>
                <w:spacing w:val="18"/>
                <w:sz w:val="21"/>
              </w:rPr>
              <w:t>国惠普有限公司</w:t>
            </w:r>
          </w:p>
        </w:tc>
      </w:tr>
    </w:tbl>
    <w:p>
      <w:pPr>
        <w:spacing w:after="0" w:line="417" w:lineRule="auto"/>
        <w:jc w:val="both"/>
        <w:rPr>
          <w:sz w:val="21"/>
        </w:rPr>
        <w:sectPr>
          <w:type w:val="continuous"/>
          <w:pgSz w:w="11910" w:h="16840"/>
          <w:pgMar w:top="20" w:right="0" w:bottom="800" w:left="1580" w:header="720" w:footer="720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28" o:spid="_x0000_s1028" o:spt="136" type="#_x0000_t136" style="position:absolute;left:0pt;margin-left:36.5pt;margin-top:393.3pt;height:34pt;width:510pt;mso-position-horizontal-relative:page;mso-position-vertical-relative:page;rotation:21626880f;z-index:-25445478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&amp;quot;font-size:31pt;v-text-align:center;"/>
          </v:shape>
        </w:pict>
      </w:r>
      <w:r>
        <w:pict>
          <v:shape id="_x0000_s1029" o:spid="_x0000_s1029" o:spt="136" type="#_x0000_t136" style="position:absolute;left:0pt;margin-left:88.7pt;margin-top:432.5pt;height:28pt;width:448pt;mso-position-horizontal-relative:page;mso-position-vertical-relative:page;rotation:21626880f;z-index:-25445376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5B62FA59BBE148D1A2CD7DE34124F285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1"/>
        </w:rPr>
      </w:pPr>
    </w:p>
    <w:tbl>
      <w:tblPr>
        <w:tblStyle w:val="7"/>
        <w:tblW w:w="974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52"/>
        <w:gridCol w:w="1052"/>
        <w:gridCol w:w="3202"/>
        <w:gridCol w:w="566"/>
        <w:gridCol w:w="662"/>
        <w:gridCol w:w="751"/>
        <w:gridCol w:w="85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10"/>
              <w:spacing w:before="99" w:line="417" w:lineRule="auto"/>
              <w:ind w:left="108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品牌：惠普</w:t>
            </w:r>
          </w:p>
        </w:tc>
        <w:tc>
          <w:tcPr>
            <w:tcW w:w="3202" w:type="dxa"/>
          </w:tcPr>
          <w:p>
            <w:pPr>
              <w:pStyle w:val="10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7. 标准出纸容量： 250 张</w:t>
            </w:r>
          </w:p>
          <w:p>
            <w:pPr>
              <w:pStyle w:val="10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（A4,80g/m²)</w:t>
            </w:r>
          </w:p>
          <w:p>
            <w:pPr>
              <w:pStyle w:val="10"/>
              <w:spacing w:before="3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8.</w:t>
            </w:r>
            <w:r>
              <w:rPr>
                <w:spacing w:val="-32"/>
                <w:w w:val="100"/>
                <w:sz w:val="22"/>
              </w:rPr>
              <w:t>电源：</w:t>
            </w:r>
            <w:r>
              <w:rPr>
                <w:w w:val="100"/>
                <w:sz w:val="22"/>
              </w:rPr>
              <w:t>22</w:t>
            </w:r>
            <w:r>
              <w:rPr>
                <w:spacing w:val="-3"/>
                <w:w w:val="100"/>
                <w:sz w:val="22"/>
              </w:rPr>
              <w:t>0</w:t>
            </w:r>
            <w:r>
              <w:rPr>
                <w:w w:val="100"/>
                <w:sz w:val="22"/>
              </w:rPr>
              <w:t>-240V</w:t>
            </w:r>
            <w:r>
              <w:rPr>
                <w:spacing w:val="-55"/>
                <w:sz w:val="22"/>
              </w:rPr>
              <w:t xml:space="preserve"> </w:t>
            </w:r>
            <w:r>
              <w:rPr>
                <w:spacing w:val="-3"/>
                <w:w w:val="100"/>
                <w:sz w:val="22"/>
              </w:rPr>
              <w:t>4</w:t>
            </w:r>
            <w:r>
              <w:rPr>
                <w:w w:val="100"/>
                <w:sz w:val="22"/>
              </w:rPr>
              <w:t>.0A</w:t>
            </w:r>
            <w:r>
              <w:rPr>
                <w:spacing w:val="-55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>5</w:t>
            </w:r>
            <w:r>
              <w:rPr>
                <w:spacing w:val="-3"/>
                <w:w w:val="100"/>
                <w:sz w:val="22"/>
              </w:rPr>
              <w:t>0</w:t>
            </w:r>
            <w:r>
              <w:rPr>
                <w:w w:val="100"/>
                <w:sz w:val="22"/>
              </w:rPr>
              <w:t>/60Hz</w:t>
            </w:r>
          </w:p>
          <w:p>
            <w:pPr>
              <w:pStyle w:val="10"/>
              <w:spacing w:before="30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9.最大功率：不超过 1.5kW</w:t>
            </w:r>
          </w:p>
        </w:tc>
        <w:tc>
          <w:tcPr>
            <w:tcW w:w="5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18"/>
                <w:sz w:val="24"/>
              </w:rPr>
              <w:t xml:space="preserve"> 黑</w:t>
            </w:r>
          </w:p>
          <w:p>
            <w:pPr>
              <w:pStyle w:val="10"/>
              <w:spacing w:before="4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白 激</w:t>
            </w:r>
          </w:p>
          <w:p>
            <w:pPr>
              <w:pStyle w:val="10"/>
              <w:spacing w:before="4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光 一体机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99" w:line="417" w:lineRule="auto"/>
              <w:ind w:left="108" w:right="51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规格：常规</w:t>
            </w:r>
          </w:p>
          <w:p>
            <w:pPr>
              <w:pStyle w:val="10"/>
              <w:spacing w:line="223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tcBorders>
              <w:bottom w:val="nil"/>
            </w:tcBorders>
          </w:tcPr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打印/</w:t>
            </w:r>
            <w:r>
              <w:rPr>
                <w:spacing w:val="-2"/>
                <w:sz w:val="22"/>
              </w:rPr>
              <w:t>复印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扫描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0"/>
                <w:w w:val="100"/>
                <w:sz w:val="22"/>
              </w:rPr>
              <w:t>连接方式：</w:t>
            </w:r>
            <w:r>
              <w:rPr>
                <w:w w:val="100"/>
                <w:sz w:val="22"/>
              </w:rPr>
              <w:t>USB</w:t>
            </w:r>
            <w:r>
              <w:rPr>
                <w:spacing w:val="-3"/>
                <w:w w:val="100"/>
                <w:sz w:val="22"/>
              </w:rPr>
              <w:t>+网络无线连接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自动双面打印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打印速度</w:t>
            </w:r>
            <w:r>
              <w:rPr>
                <w:sz w:val="22"/>
              </w:rPr>
              <w:t>：18</w:t>
            </w:r>
            <w:r>
              <w:rPr>
                <w:spacing w:val="-29"/>
                <w:sz w:val="22"/>
              </w:rPr>
              <w:t xml:space="preserve"> 页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分钟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89" w:right="184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pacing w:val="4"/>
                <w:sz w:val="21"/>
              </w:rPr>
              <w:t>产地</w:t>
            </w:r>
            <w:r>
              <w:rPr>
                <w:rFonts w:ascii="Calibri" w:eastAsia="Calibri"/>
                <w:spacing w:val="5"/>
                <w:sz w:val="21"/>
              </w:rPr>
              <w:t>:</w:t>
            </w:r>
            <w:r>
              <w:rPr>
                <w:spacing w:val="4"/>
                <w:sz w:val="21"/>
              </w:rPr>
              <w:t>北京</w:t>
            </w:r>
          </w:p>
          <w:p>
            <w:pPr>
              <w:pStyle w:val="10"/>
              <w:spacing w:before="8" w:line="460" w:lineRule="atLeast"/>
              <w:ind w:left="109" w:right="90"/>
              <w:rPr>
                <w:sz w:val="21"/>
              </w:rPr>
            </w:pPr>
            <w:r>
              <w:rPr>
                <w:spacing w:val="-10"/>
                <w:sz w:val="21"/>
              </w:rPr>
              <w:t>厂家： 中</w:t>
            </w:r>
            <w:r>
              <w:rPr>
                <w:spacing w:val="14"/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1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11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38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005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6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100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6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0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碎 纸</w:t>
            </w:r>
          </w:p>
          <w:p>
            <w:pPr>
              <w:pStyle w:val="10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99"/>
              <w:ind w:left="108"/>
              <w:rPr>
                <w:sz w:val="15"/>
              </w:rPr>
            </w:pPr>
            <w:r>
              <w:rPr>
                <w:b/>
                <w:sz w:val="21"/>
              </w:rPr>
              <w:t xml:space="preserve">规格： </w:t>
            </w:r>
            <w:r>
              <w:rPr>
                <w:sz w:val="15"/>
              </w:rPr>
              <w:t>长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rPr>
                <w:rFonts w:ascii="Times New Roman"/>
                <w:sz w:val="22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266" w:lineRule="auto"/>
              <w:ind w:left="107" w:right="110" w:firstLine="0"/>
              <w:jc w:val="left"/>
              <w:rPr>
                <w:sz w:val="22"/>
              </w:rPr>
            </w:pPr>
            <w:r>
              <w:rPr>
                <w:spacing w:val="-12"/>
                <w:sz w:val="22"/>
              </w:rPr>
              <w:t xml:space="preserve">尺寸：长 </w:t>
            </w:r>
            <w:r>
              <w:rPr>
                <w:sz w:val="22"/>
              </w:rPr>
              <w:t>350cm*</w:t>
            </w:r>
            <w:r>
              <w:rPr>
                <w:spacing w:val="-27"/>
                <w:sz w:val="22"/>
              </w:rPr>
              <w:t xml:space="preserve">宽 </w:t>
            </w:r>
            <w:r>
              <w:rPr>
                <w:sz w:val="22"/>
              </w:rPr>
              <w:t>250cm*</w:t>
            </w:r>
            <w:r>
              <w:rPr>
                <w:spacing w:val="-14"/>
                <w:sz w:val="22"/>
              </w:rPr>
              <w:t>高</w:t>
            </w:r>
            <w:r>
              <w:rPr>
                <w:sz w:val="22"/>
              </w:rPr>
              <w:t>550cm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颜色：黑色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白色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连续碎纸</w:t>
            </w:r>
            <w:r>
              <w:rPr>
                <w:sz w:val="22"/>
              </w:rPr>
              <w:t>：30</w:t>
            </w:r>
            <w:r>
              <w:rPr>
                <w:spacing w:val="-13"/>
                <w:sz w:val="22"/>
              </w:rPr>
              <w:t xml:space="preserve"> 分钟以上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同时碎纸张数</w:t>
            </w:r>
            <w:r>
              <w:rPr>
                <w:sz w:val="22"/>
              </w:rPr>
              <w:t>：5</w:t>
            </w:r>
            <w:r>
              <w:rPr>
                <w:spacing w:val="-17"/>
                <w:sz w:val="22"/>
              </w:rPr>
              <w:t xml:space="preserve"> 张以上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机身容量</w:t>
            </w:r>
            <w:r>
              <w:rPr>
                <w:sz w:val="22"/>
              </w:rPr>
              <w:t>：23</w:t>
            </w:r>
            <w:r>
              <w:rPr>
                <w:spacing w:val="-29"/>
                <w:sz w:val="22"/>
              </w:rPr>
              <w:t xml:space="preserve"> 升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66" w:lineRule="auto"/>
              <w:ind w:left="107" w:right="-29" w:firstLine="0"/>
              <w:jc w:val="left"/>
              <w:rPr>
                <w:sz w:val="22"/>
              </w:rPr>
            </w:pPr>
            <w:r>
              <w:rPr>
                <w:spacing w:val="-15"/>
                <w:sz w:val="22"/>
              </w:rPr>
              <w:t xml:space="preserve">可碎介质：办公 </w:t>
            </w:r>
            <w:r>
              <w:rPr>
                <w:sz w:val="22"/>
              </w:rPr>
              <w:t>A4</w:t>
            </w:r>
            <w:r>
              <w:rPr>
                <w:spacing w:val="-18"/>
                <w:sz w:val="22"/>
              </w:rPr>
              <w:t xml:space="preserve"> 纸、光盘、订书针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安全等级</w:t>
            </w:r>
            <w:r>
              <w:rPr>
                <w:sz w:val="22"/>
              </w:rPr>
              <w:t>：5</w:t>
            </w:r>
            <w:r>
              <w:rPr>
                <w:spacing w:val="-29"/>
                <w:sz w:val="22"/>
              </w:rPr>
              <w:t xml:space="preserve"> 级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89" w:right="184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795"/>
              </w:tabs>
              <w:spacing w:before="10"/>
              <w:ind w:left="108"/>
              <w:rPr>
                <w:sz w:val="15"/>
              </w:rPr>
            </w:pPr>
            <w:r>
              <w:rPr>
                <w:sz w:val="15"/>
              </w:rPr>
              <w:t>350cm*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宽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10"/>
              <w:tabs>
                <w:tab w:val="left" w:pos="795"/>
              </w:tabs>
              <w:spacing w:before="1"/>
              <w:ind w:left="108"/>
              <w:rPr>
                <w:sz w:val="15"/>
              </w:rPr>
            </w:pPr>
            <w:r>
              <w:rPr>
                <w:sz w:val="15"/>
              </w:rPr>
              <w:t>250cm*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高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10"/>
              <w:spacing w:before="1" w:line="180" w:lineRule="exact"/>
              <w:ind w:left="108"/>
              <w:rPr>
                <w:sz w:val="15"/>
              </w:rPr>
            </w:pPr>
            <w:r>
              <w:rPr>
                <w:sz w:val="15"/>
              </w:rPr>
              <w:t>550cm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台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1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006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7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投 影</w:t>
            </w:r>
          </w:p>
          <w:p>
            <w:pPr>
              <w:pStyle w:val="10"/>
              <w:spacing w:before="4"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仪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10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 格 ：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numPr>
                <w:ilvl w:val="0"/>
                <w:numId w:val="10"/>
              </w:numPr>
              <w:tabs>
                <w:tab w:val="left" w:pos="349"/>
              </w:tabs>
              <w:spacing w:before="2" w:after="0" w:line="242" w:lineRule="auto"/>
              <w:ind w:left="107"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>投放画面大小:60-300</w:t>
            </w:r>
            <w:r>
              <w:rPr>
                <w:spacing w:val="-38"/>
                <w:sz w:val="24"/>
              </w:rPr>
              <w:t xml:space="preserve"> 英</w:t>
            </w:r>
            <w:r>
              <w:rPr>
                <w:sz w:val="24"/>
              </w:rPr>
              <w:t>寸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49"/>
              </w:tabs>
              <w:spacing w:before="3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影片效果: 2D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支持色彩数目: 10.7</w:t>
            </w:r>
            <w:r>
              <w:rPr>
                <w:spacing w:val="-20"/>
                <w:sz w:val="24"/>
              </w:rPr>
              <w:t xml:space="preserve"> 亿色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显示技术: 三片 </w:t>
            </w:r>
            <w:r>
              <w:rPr>
                <w:sz w:val="24"/>
              </w:rPr>
              <w:t>LCD</w:t>
            </w:r>
            <w:r>
              <w:rPr>
                <w:spacing w:val="-20"/>
                <w:sz w:val="24"/>
              </w:rPr>
              <w:t xml:space="preserve"> 技术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梯形校正范围: ±30</w:t>
            </w:r>
            <w:r>
              <w:rPr>
                <w:spacing w:val="-30"/>
                <w:sz w:val="24"/>
              </w:rPr>
              <w:t xml:space="preserve"> 度</w:t>
            </w:r>
          </w:p>
          <w:p>
            <w:pPr>
              <w:pStyle w:val="10"/>
              <w:spacing w:before="5" w:line="244" w:lineRule="auto"/>
              <w:ind w:left="107" w:right="801"/>
              <w:rPr>
                <w:sz w:val="24"/>
              </w:rPr>
            </w:pPr>
            <w:r>
              <w:rPr>
                <w:sz w:val="24"/>
              </w:rPr>
              <w:t>6.灯泡寿命: 8000(不含)-10000(含)小时</w:t>
            </w:r>
          </w:p>
          <w:p>
            <w:pPr>
              <w:pStyle w:val="10"/>
              <w:spacing w:line="30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7.缩放比: 1.2:1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屏幕比例: 4:3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349"/>
              </w:tabs>
              <w:spacing w:before="2" w:after="0" w:line="310" w:lineRule="atLeast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灯泡类型: </w:t>
            </w:r>
            <w:r>
              <w:rPr>
                <w:sz w:val="24"/>
              </w:rPr>
              <w:t>UHE</w:t>
            </w:r>
            <w:r>
              <w:rPr>
                <w:spacing w:val="-25"/>
                <w:sz w:val="24"/>
              </w:rPr>
              <w:t xml:space="preserve"> 灯泡</w:t>
            </w:r>
            <w:r>
              <w:rPr>
                <w:sz w:val="24"/>
              </w:rPr>
              <w:t>（</w:t>
            </w:r>
            <w:r>
              <w:rPr>
                <w:spacing w:val="-8"/>
                <w:sz w:val="24"/>
              </w:rPr>
              <w:t>冷光</w:t>
            </w:r>
            <w:r>
              <w:rPr>
                <w:sz w:val="24"/>
              </w:rPr>
              <w:t>源灯泡）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7"/>
              <w:ind w:left="89" w:right="7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30000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102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60-300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英寸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8" w:line="218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88"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2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2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24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007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8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0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壁 挂</w:t>
            </w:r>
          </w:p>
          <w:p>
            <w:pPr>
              <w:pStyle w:val="10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音响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349"/>
              </w:tabs>
              <w:spacing w:before="0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功率：30W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供电方式：外界 </w:t>
            </w:r>
            <w:r>
              <w:rPr>
                <w:sz w:val="24"/>
              </w:rPr>
              <w:t>220V</w:t>
            </w:r>
            <w:r>
              <w:rPr>
                <w:spacing w:val="-20"/>
                <w:sz w:val="24"/>
              </w:rPr>
              <w:t xml:space="preserve"> 电源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灵敏度：90DB±3DB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频率响应：120HZ-18KHZ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89" w:right="7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60000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规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10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before="8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103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008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89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20" w:right="0" w:bottom="800" w:left="158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30" o:spid="_x0000_s1030" o:spt="136" type="#_x0000_t136" style="position:absolute;left:0pt;margin-left:36.5pt;margin-top:393.3pt;height:34pt;width:510pt;mso-position-horizontal-relative:page;mso-position-vertical-relative:page;rotation:21626880f;z-index:-25445273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&amp;quot;font-size:31pt;v-text-align:center;"/>
          </v:shape>
        </w:pict>
      </w:r>
      <w:r>
        <w:pict>
          <v:shape id="_x0000_s1031" o:spid="_x0000_s1031" o:spt="136" type="#_x0000_t136" style="position:absolute;left:0pt;margin-left:88.7pt;margin-top:432.5pt;height:28pt;width:448pt;mso-position-horizontal-relative:page;mso-position-vertical-relative:page;rotation:21626880f;z-index:-25445171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5B62FA59BBE148D1A2CD7DE34124F285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1"/>
        </w:rPr>
      </w:pPr>
    </w:p>
    <w:tbl>
      <w:tblPr>
        <w:tblStyle w:val="7"/>
        <w:tblW w:w="974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26"/>
        <w:gridCol w:w="426"/>
        <w:gridCol w:w="1052"/>
        <w:gridCol w:w="3202"/>
        <w:gridCol w:w="566"/>
        <w:gridCol w:w="662"/>
        <w:gridCol w:w="751"/>
        <w:gridCol w:w="85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7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0"/>
                <w:sz w:val="21"/>
              </w:rPr>
              <w:t>9</w:t>
            </w:r>
          </w:p>
        </w:tc>
        <w:tc>
          <w:tcPr>
            <w:tcW w:w="426" w:type="dxa"/>
            <w:vMerge w:val="restart"/>
            <w:tcBorders>
              <w:right w:val="nil"/>
            </w:tcBorders>
          </w:tcPr>
          <w:p>
            <w:pPr>
              <w:pStyle w:val="10"/>
              <w:spacing w:line="242" w:lineRule="auto"/>
              <w:ind w:left="108" w:right="70"/>
              <w:jc w:val="both"/>
              <w:rPr>
                <w:sz w:val="24"/>
              </w:rPr>
            </w:pPr>
            <w:r>
              <w:rPr>
                <w:sz w:val="24"/>
              </w:rPr>
              <w:t>一六线筒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>
            <w:pPr>
              <w:pStyle w:val="10"/>
              <w:spacing w:line="242" w:lineRule="auto"/>
              <w:ind w:left="83" w:right="95"/>
              <w:jc w:val="both"/>
              <w:rPr>
                <w:sz w:val="24"/>
              </w:rPr>
            </w:pPr>
            <w:r>
              <w:rPr>
                <w:sz w:val="24"/>
              </w:rPr>
              <w:t>拖无话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numPr>
                <w:ilvl w:val="0"/>
                <w:numId w:val="13"/>
              </w:numPr>
              <w:tabs>
                <w:tab w:val="left" w:pos="349"/>
              </w:tabs>
              <w:spacing w:before="156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静音控制：锁杂讯</w:t>
            </w: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频偏：±18kHz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3.频率稳定度：±0.005%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4.信噪比：＞70dB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5.失真度：＜0.5%（1kHz）</w:t>
            </w: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频道数：六通道</w:t>
            </w: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灵敏度：-80dBm</w:t>
            </w: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使用距离：有效距离 </w:t>
            </w:r>
            <w:r>
              <w:rPr>
                <w:sz w:val="24"/>
              </w:rPr>
              <w:t>50</w:t>
            </w:r>
            <w:r>
              <w:rPr>
                <w:spacing w:val="-30"/>
                <w:sz w:val="24"/>
              </w:rPr>
              <w:t xml:space="preserve"> 米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3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规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83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009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5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</w:t>
            </w:r>
          </w:p>
        </w:tc>
        <w:tc>
          <w:tcPr>
            <w:tcW w:w="426" w:type="dxa"/>
            <w:vMerge w:val="restart"/>
            <w:tcBorders>
              <w:right w:val="nil"/>
            </w:tcBorders>
          </w:tcPr>
          <w:p>
            <w:pPr>
              <w:pStyle w:val="10"/>
              <w:spacing w:line="242" w:lineRule="auto"/>
              <w:ind w:left="108" w:right="70"/>
              <w:jc w:val="both"/>
              <w:rPr>
                <w:sz w:val="24"/>
              </w:rPr>
            </w:pPr>
            <w:r>
              <w:rPr>
                <w:sz w:val="24"/>
              </w:rPr>
              <w:t>一八线筒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>
            <w:pPr>
              <w:pStyle w:val="10"/>
              <w:spacing w:line="242" w:lineRule="auto"/>
              <w:ind w:left="83" w:right="95"/>
              <w:jc w:val="both"/>
              <w:rPr>
                <w:sz w:val="24"/>
              </w:rPr>
            </w:pPr>
            <w:r>
              <w:rPr>
                <w:sz w:val="24"/>
              </w:rPr>
              <w:t>拖无话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10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numPr>
                <w:ilvl w:val="0"/>
                <w:numId w:val="15"/>
              </w:numPr>
              <w:tabs>
                <w:tab w:val="left" w:pos="349"/>
              </w:tabs>
              <w:spacing w:before="156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静音控制：锁杂讯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频偏：±18kHz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3.频率稳定度：±0.005%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4.信噪比：＞70dB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5.失真度：＜0.5%（1kHz）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频道数：八通道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灵敏度：-80dBm</w:t>
            </w:r>
          </w:p>
          <w:p>
            <w:pPr>
              <w:pStyle w:val="10"/>
              <w:numPr>
                <w:ilvl w:val="0"/>
                <w:numId w:val="16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使用距离：有效距离 </w:t>
            </w:r>
            <w:r>
              <w:rPr>
                <w:sz w:val="24"/>
              </w:rPr>
              <w:t>50</w:t>
            </w:r>
            <w:r>
              <w:rPr>
                <w:spacing w:val="-30"/>
                <w:sz w:val="24"/>
              </w:rPr>
              <w:t xml:space="preserve"> 米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5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5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100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3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规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83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010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功</w:t>
            </w:r>
          </w:p>
          <w:p>
            <w:pPr>
              <w:pStyle w:val="10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>
            <w:pPr>
              <w:pStyle w:val="10"/>
              <w:spacing w:before="2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放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10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2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四分区以上音频独立输出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USB/SD</w:t>
            </w:r>
            <w:r>
              <w:rPr>
                <w:spacing w:val="-10"/>
                <w:sz w:val="24"/>
              </w:rPr>
              <w:t xml:space="preserve"> 卡解码播放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FM</w:t>
            </w:r>
            <w:r>
              <w:rPr>
                <w:spacing w:val="-9"/>
                <w:sz w:val="24"/>
              </w:rPr>
              <w:t xml:space="preserve"> 天线输出端口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频率响应：</w:t>
            </w:r>
          </w:p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20HZ-20KHZ+3dB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降噪比：90DB</w:t>
            </w:r>
          </w:p>
          <w:p>
            <w:pPr>
              <w:pStyle w:val="10"/>
              <w:numPr>
                <w:ilvl w:val="0"/>
                <w:numId w:val="17"/>
              </w:numPr>
              <w:tabs>
                <w:tab w:val="left" w:pos="349"/>
              </w:tabs>
              <w:spacing w:before="2" w:after="0" w:line="310" w:lineRule="atLeast"/>
              <w:ind w:left="107" w:right="-29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内置蓝牙模块，方便手机、</w:t>
            </w:r>
            <w:r>
              <w:rPr>
                <w:sz w:val="24"/>
              </w:rPr>
              <w:t>平板电脑灯蓝牙输出设备连接，匹配方便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7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7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102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规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 w:line="218" w:lineRule="exact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line="21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011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>
            <w:pPr>
              <w:pStyle w:val="10"/>
              <w:spacing w:before="4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>
            <w:pPr>
              <w:pStyle w:val="10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音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9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规格：常</w:t>
            </w:r>
          </w:p>
        </w:tc>
        <w:tc>
          <w:tcPr>
            <w:tcW w:w="3202" w:type="dxa"/>
            <w:tcBorders>
              <w:bottom w:val="nil"/>
            </w:tcBorders>
          </w:tcPr>
          <w:p>
            <w:pPr>
              <w:pStyle w:val="10"/>
              <w:numPr>
                <w:ilvl w:val="0"/>
                <w:numId w:val="18"/>
              </w:numPr>
              <w:tabs>
                <w:tab w:val="left" w:pos="321"/>
              </w:tabs>
              <w:spacing w:before="22" w:after="0" w:line="240" w:lineRule="auto"/>
              <w:ind w:left="320" w:right="0" w:hanging="2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类型：</w:t>
            </w:r>
            <w:r>
              <w:rPr>
                <w:sz w:val="21"/>
              </w:rPr>
              <w:t>16</w:t>
            </w:r>
            <w:r>
              <w:rPr>
                <w:spacing w:val="-12"/>
                <w:sz w:val="21"/>
              </w:rPr>
              <w:t xml:space="preserve"> 路调音台</w:t>
            </w:r>
          </w:p>
          <w:p>
            <w:pPr>
              <w:pStyle w:val="10"/>
              <w:numPr>
                <w:ilvl w:val="0"/>
                <w:numId w:val="18"/>
              </w:numPr>
              <w:tabs>
                <w:tab w:val="left" w:pos="321"/>
              </w:tabs>
              <w:spacing w:before="43" w:after="0" w:line="236" w:lineRule="exact"/>
              <w:ind w:left="320" w:right="0" w:hanging="214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输入端口：</w:t>
            </w:r>
            <w:r>
              <w:rPr>
                <w:sz w:val="21"/>
              </w:rPr>
              <w:t>16</w:t>
            </w:r>
            <w:r>
              <w:rPr>
                <w:spacing w:val="-12"/>
                <w:sz w:val="21"/>
              </w:rPr>
              <w:t xml:space="preserve"> 路输入口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46" w:lineRule="exact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规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3.编组输出：4 编组母线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6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9" w:line="23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4.总输出：XLR 卡侬公母输出口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9"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+6.5 音频输出口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012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61"/>
              <w:ind w:left="107"/>
              <w:rPr>
                <w:sz w:val="21"/>
              </w:rPr>
            </w:pPr>
            <w:r>
              <w:rPr>
                <w:sz w:val="21"/>
              </w:rPr>
              <w:t>5.辅助输出：AUX 辅助输出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51" w:lineRule="exact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8" w:line="23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6.话筒处理：话筒压限压缩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19"/>
              </w:numPr>
              <w:tabs>
                <w:tab w:val="left" w:pos="321"/>
              </w:tabs>
              <w:spacing w:before="0" w:after="0" w:line="253" w:lineRule="exact"/>
              <w:ind w:left="320" w:right="0" w:hanging="21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效果器:</w:t>
            </w:r>
            <w:r>
              <w:rPr>
                <w:sz w:val="21"/>
              </w:rPr>
              <w:t>SPX</w:t>
            </w:r>
            <w:r>
              <w:rPr>
                <w:spacing w:val="-17"/>
                <w:sz w:val="21"/>
              </w:rPr>
              <w:t xml:space="preserve"> 数字效果器 </w:t>
            </w:r>
            <w:r>
              <w:rPr>
                <w:sz w:val="21"/>
              </w:rPr>
              <w:t>24BIT</w:t>
            </w:r>
          </w:p>
          <w:p>
            <w:pPr>
              <w:pStyle w:val="10"/>
              <w:numPr>
                <w:ilvl w:val="0"/>
                <w:numId w:val="19"/>
              </w:numPr>
              <w:tabs>
                <w:tab w:val="left" w:pos="321"/>
              </w:tabs>
              <w:spacing w:before="43" w:after="0" w:line="240" w:lineRule="auto"/>
              <w:ind w:left="320" w:right="0" w:hanging="214"/>
              <w:jc w:val="left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通道开关：单声道输入通道 </w:t>
            </w:r>
            <w:r>
              <w:rPr>
                <w:sz w:val="21"/>
              </w:rPr>
              <w:t>PAD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before="1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开关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9.外置功能：MP3 液晶显示播放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器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10.数据音频：蓝牙音乐播放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11.音量控制：80mm 行程推子控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制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>
            <w:pPr>
              <w:pStyle w:val="10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12.均衡效果：四段单路独立均衡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0" w:right="0" w:bottom="800" w:left="158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32" o:spid="_x0000_s1032" o:spt="136" type="#_x0000_t136" style="position:absolute;left:0pt;margin-left:36.5pt;margin-top:393.3pt;height:34pt;width:510pt;mso-position-horizontal-relative:page;mso-position-vertical-relative:page;rotation:21626880f;z-index:-25445068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&amp;quot;font-size:31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1"/>
        </w:rPr>
      </w:pPr>
    </w:p>
    <w:tbl>
      <w:tblPr>
        <w:tblStyle w:val="7"/>
        <w:tblW w:w="974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52"/>
        <w:gridCol w:w="1052"/>
        <w:gridCol w:w="3202"/>
        <w:gridCol w:w="566"/>
        <w:gridCol w:w="662"/>
        <w:gridCol w:w="751"/>
        <w:gridCol w:w="85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3202" w:type="dxa"/>
          </w:tcPr>
          <w:p>
            <w:pPr>
              <w:pStyle w:val="10"/>
              <w:spacing w:before="2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器</w:t>
            </w:r>
          </w:p>
          <w:p>
            <w:pPr>
              <w:pStyle w:val="10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13.电源：100-240V 电源</w:t>
            </w:r>
          </w:p>
        </w:tc>
        <w:tc>
          <w:tcPr>
            <w:tcW w:w="566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调 音</w:t>
            </w:r>
          </w:p>
          <w:p>
            <w:pPr>
              <w:pStyle w:val="10"/>
              <w:spacing w:before="4"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柜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10"/>
              <w:spacing w:before="79"/>
              <w:ind w:left="108"/>
              <w:rPr>
                <w:sz w:val="24"/>
              </w:rPr>
            </w:pPr>
            <w:r>
              <w:rPr>
                <w:b/>
                <w:sz w:val="21"/>
              </w:rPr>
              <w:t>规格：</w:t>
            </w:r>
            <w:r>
              <w:rPr>
                <w:sz w:val="24"/>
              </w:rPr>
              <w:t>宽</w:t>
            </w:r>
          </w:p>
        </w:tc>
        <w:tc>
          <w:tcPr>
            <w:tcW w:w="3202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49"/>
              </w:tabs>
              <w:spacing w:before="0" w:after="0" w:line="242" w:lineRule="auto"/>
              <w:ind w:left="107" w:right="96" w:firstLine="0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尺寸：宽 </w:t>
            </w:r>
            <w:r>
              <w:rPr>
                <w:sz w:val="24"/>
              </w:rPr>
              <w:t>57cm*</w:t>
            </w:r>
            <w:r>
              <w:rPr>
                <w:spacing w:val="-30"/>
                <w:sz w:val="24"/>
              </w:rPr>
              <w:t xml:space="preserve">深 </w:t>
            </w:r>
            <w:r>
              <w:rPr>
                <w:sz w:val="24"/>
              </w:rPr>
              <w:t>60cm*</w:t>
            </w:r>
            <w:r>
              <w:rPr>
                <w:spacing w:val="-16"/>
                <w:sz w:val="24"/>
              </w:rPr>
              <w:t>高</w:t>
            </w:r>
            <w:r>
              <w:rPr>
                <w:sz w:val="24"/>
              </w:rPr>
              <w:t>80cm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49"/>
              </w:tabs>
              <w:spacing w:before="3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颜色：黑色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配四块层板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49"/>
              </w:tabs>
              <w:spacing w:before="4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软橡胶静音刹车轮</w:t>
            </w:r>
          </w:p>
          <w:p>
            <w:pPr>
              <w:pStyle w:val="10"/>
              <w:numPr>
                <w:ilvl w:val="0"/>
                <w:numId w:val="20"/>
              </w:numPr>
              <w:tabs>
                <w:tab w:val="left" w:pos="349"/>
              </w:tabs>
              <w:spacing w:before="5" w:after="0" w:line="240" w:lineRule="auto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夹板坚固，铝材包边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10"/>
              <w:spacing w:before="104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1000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spacing w:before="104"/>
              <w:ind w:left="10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0"/>
              <w:spacing w:before="99"/>
              <w:ind w:left="109"/>
              <w:rPr>
                <w:sz w:val="21"/>
              </w:rPr>
            </w:pPr>
            <w:r>
              <w:rPr>
                <w:sz w:val="21"/>
              </w:rPr>
              <w:t>产地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sz w:val="21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57cm*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09"/>
              <w:rPr>
                <w:sz w:val="21"/>
              </w:rPr>
            </w:pPr>
            <w:r>
              <w:rPr>
                <w:sz w:val="21"/>
              </w:rPr>
              <w:t>厂家： 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深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/>
              <w:ind w:left="109"/>
              <w:rPr>
                <w:sz w:val="21"/>
              </w:rPr>
            </w:pPr>
            <w:r>
              <w:rPr>
                <w:sz w:val="21"/>
              </w:rPr>
              <w:t>国惠普有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60cm*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spacing w:before="95"/>
              <w:ind w:left="109"/>
              <w:rPr>
                <w:sz w:val="21"/>
              </w:rPr>
            </w:pPr>
            <w:r>
              <w:rPr>
                <w:sz w:val="21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高80cm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60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型 号 ：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91"/>
              <w:ind w:left="1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013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10"/>
              <w:spacing w:before="8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品牌：惠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10"/>
              <w:spacing w:before="95"/>
              <w:ind w:left="10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普</w:t>
            </w:r>
          </w:p>
        </w:tc>
        <w:tc>
          <w:tcPr>
            <w:tcW w:w="3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4" w:type="dxa"/>
          </w:tcPr>
          <w:p>
            <w:pPr>
              <w:pStyle w:val="10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9072" w:type="dxa"/>
            <w:gridSpan w:val="8"/>
          </w:tcPr>
          <w:p>
            <w:pPr>
              <w:pStyle w:val="10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大写： 叁拾陆万元整 小写：360000.00元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6"/>
        </w:rPr>
      </w:pPr>
    </w:p>
    <w:p>
      <w:pPr>
        <w:spacing w:before="1"/>
        <w:ind w:left="220" w:right="0" w:firstLine="0"/>
        <w:jc w:val="left"/>
        <w:rPr>
          <w:sz w:val="21"/>
        </w:rPr>
      </w:pPr>
      <w:r>
        <w:rPr>
          <w:spacing w:val="-1"/>
          <w:w w:val="100"/>
          <w:sz w:val="21"/>
        </w:rPr>
        <w:t>供应商</w:t>
      </w:r>
      <w:r>
        <w:rPr>
          <w:w w:val="100"/>
          <w:sz w:val="21"/>
        </w:rPr>
        <w:t>（</w:t>
      </w:r>
      <w:r>
        <w:rPr>
          <w:spacing w:val="-2"/>
          <w:w w:val="100"/>
          <w:sz w:val="21"/>
        </w:rPr>
        <w:t>公章</w:t>
      </w:r>
      <w:r>
        <w:rPr>
          <w:spacing w:val="-108"/>
          <w:w w:val="100"/>
          <w:sz w:val="21"/>
        </w:rPr>
        <w:t>）</w:t>
      </w:r>
      <w:r>
        <w:rPr>
          <w:spacing w:val="-3"/>
          <w:w w:val="100"/>
          <w:sz w:val="21"/>
        </w:rPr>
        <w:t>：洛阳鸾光实业有限公司</w:t>
      </w:r>
    </w:p>
    <w:p>
      <w:pPr>
        <w:pStyle w:val="2"/>
        <w:spacing w:before="7"/>
        <w:rPr>
          <w:sz w:val="15"/>
        </w:rPr>
      </w:pPr>
    </w:p>
    <w:p>
      <w:r>
        <w:pict>
          <v:shape id="_x0000_s1033" o:spid="_x0000_s1033" o:spt="136" type="#_x0000_t136" style="position:absolute;left:0pt;margin-left:88.7pt;margin-top:29.65pt;height:28pt;width:448pt;mso-position-horizontal-relative:page;rotation:21626880f;z-index:25167052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5B62FA59BBE148D1A2CD7DE34124F285" style="font-family:&amp;quot;font-size:19pt;v-text-align:center;"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22"/>
      </w:pPr>
      <w:rPr>
        <w:rFonts w:hint="default"/>
        <w:lang w:val="zh-CN" w:eastAsia="zh-CN" w:bidi="zh-CN"/>
      </w:rPr>
    </w:lvl>
  </w:abstractNum>
  <w:abstractNum w:abstractNumId="1">
    <w:nsid w:val="845B5372"/>
    <w:multiLevelType w:val="multilevel"/>
    <w:tmpl w:val="845B5372"/>
    <w:lvl w:ilvl="0" w:tentative="0">
      <w:start w:val="7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5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13"/>
      </w:pPr>
      <w:rPr>
        <w:rFonts w:hint="default"/>
        <w:lang w:val="zh-CN" w:eastAsia="zh-CN" w:bidi="zh-CN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22"/>
      </w:pPr>
      <w:rPr>
        <w:rFonts w:hint="default"/>
        <w:lang w:val="zh-CN" w:eastAsia="zh-CN" w:bidi="zh-CN"/>
      </w:rPr>
    </w:lvl>
  </w:abstractNum>
  <w:abstractNum w:abstractNumId="3">
    <w:nsid w:val="91995D4F"/>
    <w:multiLevelType w:val="multilevel"/>
    <w:tmpl w:val="91995D4F"/>
    <w:lvl w:ilvl="0" w:tentative="0">
      <w:start w:val="6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4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07" w:hanging="241"/>
        <w:jc w:val="left"/>
      </w:pPr>
      <w:rPr>
        <w:rFonts w:hint="default" w:ascii="宋体" w:hAnsi="宋体" w:eastAsia="宋体" w:cs="宋体"/>
        <w:spacing w:val="-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73" w:hanging="241"/>
      </w:pPr>
      <w:rPr>
        <w:rFonts w:hint="default"/>
        <w:lang w:val="zh-CN" w:eastAsia="zh-CN" w:bidi="zh-CN"/>
      </w:rPr>
    </w:lvl>
  </w:abstractNum>
  <w:abstractNum w:abstractNumId="5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6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8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9">
    <w:nsid w:val="F7735DC9"/>
    <w:multiLevelType w:val="multilevel"/>
    <w:tmpl w:val="F7735DC9"/>
    <w:lvl w:ilvl="0" w:tentative="0">
      <w:start w:val="8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10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107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73" w:hanging="241"/>
      </w:pPr>
      <w:rPr>
        <w:rFonts w:hint="default"/>
        <w:lang w:val="zh-CN" w:eastAsia="zh-CN" w:bidi="zh-CN"/>
      </w:rPr>
    </w:lvl>
  </w:abstractNum>
  <w:abstractNum w:abstractNumId="11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宋体" w:hAnsi="宋体" w:eastAsia="宋体" w:cs="宋体"/>
        <w:spacing w:val="-55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9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8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7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6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5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64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73" w:hanging="222"/>
      </w:pPr>
      <w:rPr>
        <w:rFonts w:hint="default"/>
        <w:lang w:val="zh-CN" w:eastAsia="zh-CN" w:bidi="zh-CN"/>
      </w:rPr>
    </w:lvl>
  </w:abstractNum>
  <w:abstractNum w:abstractNumId="12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13">
    <w:nsid w:val="39A0D9AC"/>
    <w:multiLevelType w:val="multilevel"/>
    <w:tmpl w:val="39A0D9AC"/>
    <w:lvl w:ilvl="0" w:tentative="0">
      <w:start w:val="6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14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07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8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3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6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73" w:hanging="241"/>
      </w:pPr>
      <w:rPr>
        <w:rFonts w:hint="default"/>
        <w:lang w:val="zh-CN" w:eastAsia="zh-CN" w:bidi="zh-CN"/>
      </w:rPr>
    </w:lvl>
  </w:abstractNum>
  <w:abstractNum w:abstractNumId="15">
    <w:nsid w:val="58765686"/>
    <w:multiLevelType w:val="multilevel"/>
    <w:tmpl w:val="58765686"/>
    <w:lvl w:ilvl="0" w:tentative="0">
      <w:start w:val="4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96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22"/>
      </w:pPr>
      <w:rPr>
        <w:rFonts w:hint="default"/>
        <w:lang w:val="zh-CN" w:eastAsia="zh-CN" w:bidi="zh-CN"/>
      </w:rPr>
    </w:lvl>
  </w:abstractNum>
  <w:abstractNum w:abstractNumId="16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13"/>
      </w:pPr>
      <w:rPr>
        <w:rFonts w:hint="default"/>
        <w:lang w:val="zh-CN" w:eastAsia="zh-CN" w:bidi="zh-CN"/>
      </w:rPr>
    </w:lvl>
  </w:abstractNum>
  <w:abstractNum w:abstractNumId="17">
    <w:nsid w:val="629F7852"/>
    <w:multiLevelType w:val="multilevel"/>
    <w:tmpl w:val="629F7852"/>
    <w:lvl w:ilvl="0" w:tentative="0">
      <w:start w:val="5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18">
    <w:nsid w:val="79AA4FA4"/>
    <w:multiLevelType w:val="multilevel"/>
    <w:tmpl w:val="79AA4FA4"/>
    <w:lvl w:ilvl="0" w:tentative="0">
      <w:start w:val="6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8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21" w:hanging="241"/>
      </w:pPr>
      <w:rPr>
        <w:rFonts w:hint="default"/>
        <w:lang w:val="zh-CN" w:eastAsia="zh-CN" w:bidi="zh-CN"/>
      </w:rPr>
    </w:lvl>
  </w:abstractNum>
  <w:abstractNum w:abstractNumId="19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8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8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43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0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7" w:hanging="222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3"/>
  </w:num>
  <w:num w:numId="5">
    <w:abstractNumId w:val="2"/>
  </w:num>
  <w:num w:numId="6">
    <w:abstractNumId w:val="15"/>
  </w:num>
  <w:num w:numId="7">
    <w:abstractNumId w:val="19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2"/>
  </w:num>
  <w:num w:numId="14">
    <w:abstractNumId w:val="18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D112E"/>
    <w:rsid w:val="09077E2D"/>
    <w:rsid w:val="562D112E"/>
    <w:rsid w:val="569338AA"/>
    <w:rsid w:val="6A770107"/>
    <w:rsid w:val="756664BA"/>
    <w:rsid w:val="772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2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24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000000"/>
      <w:sz w:val="28"/>
    </w:rPr>
  </w:style>
  <w:style w:type="paragraph" w:customStyle="1" w:styleId="6">
    <w:name w:val="默认段落字体 Para Char Char Char Char Char Char Char"/>
    <w:basedOn w:val="1"/>
    <w:link w:val="5"/>
    <w:qFormat/>
    <w:uiPriority w:val="0"/>
    <w:pPr>
      <w:adjustRightInd w:val="0"/>
      <w:spacing w:line="360" w:lineRule="auto"/>
    </w:pPr>
  </w:style>
  <w:style w:type="character" w:customStyle="1" w:styleId="8">
    <w:name w:val="标题 2 Char"/>
    <w:basedOn w:val="5"/>
    <w:link w:val="4"/>
    <w:qFormat/>
    <w:uiPriority w:val="0"/>
    <w:rPr>
      <w:rFonts w:ascii="Arial" w:hAnsi="Arial" w:eastAsia="黑体"/>
      <w:b/>
      <w:sz w:val="24"/>
    </w:rPr>
  </w:style>
  <w:style w:type="paragraph" w:styleId="9">
    <w:name w:val="List Paragraph"/>
    <w:basedOn w:val="1"/>
    <w:qFormat/>
    <w:uiPriority w:val="1"/>
    <w:pPr>
      <w:spacing w:before="67"/>
      <w:ind w:left="585" w:hanging="486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2020-01-16T14:46:00Z</dcterms:created>
  <dc:creator>孙晓亮</dc:creator>
  <cp:lastModifiedBy>孙晓亮</cp:lastModifiedBy>
  <dcterms:modified xsi:type="dcterms:W3CDTF">2020-01-16T14:47:18Z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